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64DA9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20428" w:rsidRPr="00520428">
        <w:rPr>
          <w:rFonts w:ascii="Arial" w:hAnsi="Arial" w:cs="Arial"/>
          <w:b/>
          <w:bCs/>
          <w:i/>
          <w:sz w:val="28"/>
          <w:szCs w:val="24"/>
        </w:rPr>
        <w:t>S2-2005069</w:t>
      </w:r>
    </w:p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r w:rsidR="006D4BD5">
        <w:rPr>
          <w:rFonts w:ascii="Arial" w:hAnsi="Arial" w:cs="Arial"/>
          <w:b/>
          <w:bCs/>
          <w:sz w:val="24"/>
          <w:szCs w:val="24"/>
        </w:rPr>
        <w:t>1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22797D" w:rsidRPr="0022797D">
        <w:rPr>
          <w:color w:val="000000"/>
        </w:rPr>
        <w:t>LS Reply on clarification on TSN for Vertical_LAN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6D4BD5">
        <w:rPr>
          <w:color w:val="000000"/>
        </w:rPr>
        <w:t>LS (</w:t>
      </w:r>
      <w:r w:rsidR="006D4BD5" w:rsidRPr="006D4BD5">
        <w:rPr>
          <w:color w:val="000000"/>
          <w:lang w:eastAsia="zh-CN"/>
        </w:rPr>
        <w:t>S2-2004932</w:t>
      </w:r>
      <w:r w:rsidR="0022797D" w:rsidRPr="006D4BD5">
        <w:rPr>
          <w:color w:val="000000"/>
        </w:rPr>
        <w:t>/</w:t>
      </w:r>
      <w:r w:rsidR="0022797D" w:rsidRPr="006D4BD5">
        <w:t xml:space="preserve"> </w:t>
      </w:r>
      <w:r w:rsidR="0022797D" w:rsidRPr="006D4BD5">
        <w:rPr>
          <w:color w:val="000000"/>
        </w:rPr>
        <w:t>C3-203675</w:t>
      </w:r>
      <w:r w:rsidRPr="006D4BD5">
        <w:rPr>
          <w:color w:val="000000"/>
        </w:rPr>
        <w:t xml:space="preserve">) on </w:t>
      </w:r>
      <w:r w:rsidR="0022797D" w:rsidRPr="006D4BD5">
        <w:rPr>
          <w:color w:val="000000"/>
        </w:rPr>
        <w:t xml:space="preserve">LS Reply on clarification on TSN for Vertical_LAN </w:t>
      </w:r>
      <w:r w:rsidRPr="006D4BD5">
        <w:rPr>
          <w:color w:val="000000"/>
        </w:rPr>
        <w:t xml:space="preserve">from </w:t>
      </w:r>
      <w:r w:rsidR="0022797D" w:rsidRPr="006D4BD5">
        <w:rPr>
          <w:rFonts w:hint="eastAsia"/>
          <w:color w:val="000000"/>
          <w:lang w:eastAsia="zh-CN"/>
        </w:rPr>
        <w:t>CT3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22797D" w:rsidRPr="0022797D">
        <w:rPr>
          <w:color w:val="000000"/>
        </w:rPr>
        <w:t>Release 16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22797D" w:rsidRPr="0022797D">
        <w:rPr>
          <w:color w:val="000000"/>
        </w:rPr>
        <w:t>Vertical_LAN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2797D" w:rsidRPr="008A3A16">
        <w:rPr>
          <w:rFonts w:hint="eastAsia"/>
          <w:b w:val="0"/>
          <w:lang w:eastAsia="zh-CN"/>
        </w:rPr>
        <w:t>CT3</w:t>
      </w:r>
    </w:p>
    <w:p w:rsidR="00463675" w:rsidRPr="000F4E43" w:rsidRDefault="0022797D" w:rsidP="000F4E43">
      <w:pPr>
        <w:pStyle w:val="Source"/>
      </w:pPr>
      <w:r>
        <w:t>Cc: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2797D" w:rsidRPr="0022797D">
        <w:rPr>
          <w:rFonts w:hint="eastAsia"/>
          <w:b w:val="0"/>
          <w:bCs/>
          <w:lang w:eastAsia="zh-CN"/>
        </w:rPr>
        <w:t>Haiyang</w:t>
      </w:r>
      <w:r w:rsidR="0022797D" w:rsidRPr="0022797D">
        <w:rPr>
          <w:b w:val="0"/>
          <w:bCs/>
          <w:lang w:eastAsia="zh-CN"/>
        </w:rPr>
        <w:t xml:space="preserve"> </w:t>
      </w:r>
      <w:r w:rsidR="0022797D" w:rsidRPr="0022797D">
        <w:rPr>
          <w:rFonts w:hint="eastAsia"/>
          <w:b w:val="0"/>
          <w:bCs/>
          <w:lang w:eastAsia="zh-CN"/>
        </w:rPr>
        <w:t>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2797D">
        <w:rPr>
          <w:rFonts w:hint="eastAsia"/>
          <w:b w:val="0"/>
          <w:bCs/>
          <w:lang w:eastAsia="zh-CN"/>
        </w:rPr>
        <w:t>s</w:t>
      </w:r>
      <w:r w:rsidR="0022797D">
        <w:rPr>
          <w:b w:val="0"/>
          <w:bCs/>
          <w:lang w:eastAsia="zh-CN"/>
        </w:rPr>
        <w:t>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20428">
        <w:rPr>
          <w:color w:val="000000"/>
        </w:rPr>
        <w:t>TS 23.503 CR0482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9F29F6" w:rsidRDefault="009F29F6" w:rsidP="009F29F6">
      <w:pPr>
        <w:rPr>
          <w:lang w:eastAsia="ko-KR"/>
        </w:rPr>
      </w:pPr>
      <w:r>
        <w:rPr>
          <w:lang w:eastAsia="ko-KR"/>
        </w:rPr>
        <w:t>SA</w:t>
      </w:r>
      <w:r>
        <w:rPr>
          <w:rFonts w:hint="eastAsia"/>
          <w:lang w:eastAsia="zh-CN"/>
        </w:rPr>
        <w:t>2</w:t>
      </w:r>
      <w:r>
        <w:rPr>
          <w:lang w:eastAsia="ko-KR"/>
        </w:rPr>
        <w:t xml:space="preserve"> thanks CT3 for the LS on clarification on TSN for Vertical_LAN.</w:t>
      </w:r>
    </w:p>
    <w:p w:rsidR="009F29F6" w:rsidRDefault="009F29F6" w:rsidP="009F29F6">
      <w:pPr>
        <w:rPr>
          <w:lang w:eastAsia="ko-KR"/>
        </w:rPr>
      </w:pPr>
    </w:p>
    <w:p w:rsidR="009F29F6" w:rsidRDefault="006F1E07" w:rsidP="009F29F6">
      <w:r>
        <w:t>SA2</w:t>
      </w:r>
      <w:r w:rsidR="008A3A16">
        <w:t xml:space="preserve"> has updated TS 23.503 based on the request from CT3</w:t>
      </w:r>
      <w:r w:rsidR="002005DA">
        <w:t xml:space="preserve">. Please </w:t>
      </w:r>
      <w:r w:rsidR="007F0814">
        <w:t>see the detail in</w:t>
      </w:r>
      <w:bookmarkStart w:id="0" w:name="_GoBack"/>
      <w:bookmarkEnd w:id="0"/>
      <w:r w:rsidR="008A3A16">
        <w:t xml:space="preserve"> the attachment</w:t>
      </w:r>
      <w:r>
        <w:t>.</w:t>
      </w:r>
    </w:p>
    <w:p w:rsidR="00463675" w:rsidRPr="009F29F6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8A3A1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A3A16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</w:t>
      </w:r>
      <w:r w:rsidRPr="008A3A16">
        <w:rPr>
          <w:rFonts w:ascii="Arial" w:hAnsi="Arial" w:cs="Arial"/>
          <w:b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8A3A16">
        <w:rPr>
          <w:rFonts w:ascii="Arial" w:hAnsi="Arial" w:cs="Arial"/>
          <w:b/>
        </w:rPr>
        <w:t xml:space="preserve">ACTION: </w:t>
      </w:r>
      <w:r w:rsidRPr="008A3A16">
        <w:rPr>
          <w:rFonts w:ascii="Arial" w:hAnsi="Arial" w:cs="Arial"/>
          <w:b/>
        </w:rPr>
        <w:tab/>
      </w:r>
      <w:r w:rsidR="0045420C" w:rsidRPr="001A19E4">
        <w:rPr>
          <w:color w:val="000000"/>
        </w:rPr>
        <w:t>SA</w:t>
      </w:r>
      <w:r w:rsidR="006F1B00" w:rsidRPr="001A19E4">
        <w:rPr>
          <w:color w:val="000000"/>
        </w:rPr>
        <w:t>2</w:t>
      </w:r>
      <w:r w:rsidRPr="001A19E4">
        <w:rPr>
          <w:color w:val="000000"/>
        </w:rPr>
        <w:t xml:space="preserve"> asks </w:t>
      </w:r>
      <w:r w:rsidR="008A3A16" w:rsidRPr="001A19E4">
        <w:rPr>
          <w:color w:val="000000"/>
        </w:rPr>
        <w:t>CT3</w:t>
      </w:r>
      <w:r w:rsidR="006E17FC" w:rsidRPr="001A19E4">
        <w:rPr>
          <w:color w:val="000000"/>
        </w:rPr>
        <w:t xml:space="preserve"> group to </w:t>
      </w:r>
      <w:r w:rsidR="008A3A16" w:rsidRPr="001A19E4">
        <w:rPr>
          <w:color w:val="000000"/>
        </w:rPr>
        <w:t>take the above information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</w:p>
    <w:p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BE2" w:rsidRDefault="002C3BE2">
      <w:r>
        <w:separator/>
      </w:r>
    </w:p>
  </w:endnote>
  <w:endnote w:type="continuationSeparator" w:id="0">
    <w:p w:rsidR="002C3BE2" w:rsidRDefault="002C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BE2" w:rsidRDefault="002C3BE2">
      <w:r>
        <w:separator/>
      </w:r>
    </w:p>
  </w:footnote>
  <w:footnote w:type="continuationSeparator" w:id="0">
    <w:p w:rsidR="002C3BE2" w:rsidRDefault="002C3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44B78"/>
    <w:rsid w:val="00175A43"/>
    <w:rsid w:val="001A19E4"/>
    <w:rsid w:val="001B7D46"/>
    <w:rsid w:val="001C1B1A"/>
    <w:rsid w:val="001D71CA"/>
    <w:rsid w:val="002005DA"/>
    <w:rsid w:val="0022103D"/>
    <w:rsid w:val="00223ED5"/>
    <w:rsid w:val="0022797D"/>
    <w:rsid w:val="00243599"/>
    <w:rsid w:val="002C3BE2"/>
    <w:rsid w:val="003007F7"/>
    <w:rsid w:val="00324937"/>
    <w:rsid w:val="00344778"/>
    <w:rsid w:val="003856A3"/>
    <w:rsid w:val="00387EBE"/>
    <w:rsid w:val="003C6ED3"/>
    <w:rsid w:val="003D4891"/>
    <w:rsid w:val="00416573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20428"/>
    <w:rsid w:val="00574CB5"/>
    <w:rsid w:val="00584B08"/>
    <w:rsid w:val="00586194"/>
    <w:rsid w:val="00595688"/>
    <w:rsid w:val="005C38C8"/>
    <w:rsid w:val="00600780"/>
    <w:rsid w:val="00611C47"/>
    <w:rsid w:val="006759EE"/>
    <w:rsid w:val="006B389A"/>
    <w:rsid w:val="006C5B43"/>
    <w:rsid w:val="006D0D25"/>
    <w:rsid w:val="006D4BD5"/>
    <w:rsid w:val="006E17FC"/>
    <w:rsid w:val="006E2D9F"/>
    <w:rsid w:val="006F1B00"/>
    <w:rsid w:val="006F1E07"/>
    <w:rsid w:val="00726FC3"/>
    <w:rsid w:val="00741C17"/>
    <w:rsid w:val="0074309D"/>
    <w:rsid w:val="00752AD3"/>
    <w:rsid w:val="007A1FE0"/>
    <w:rsid w:val="007E2F26"/>
    <w:rsid w:val="007F0814"/>
    <w:rsid w:val="00827222"/>
    <w:rsid w:val="00834BD7"/>
    <w:rsid w:val="0083575C"/>
    <w:rsid w:val="0084049C"/>
    <w:rsid w:val="00841710"/>
    <w:rsid w:val="00844354"/>
    <w:rsid w:val="0085215B"/>
    <w:rsid w:val="00854847"/>
    <w:rsid w:val="0086711C"/>
    <w:rsid w:val="008A3A16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29F6"/>
    <w:rsid w:val="009F76A3"/>
    <w:rsid w:val="00A07FCE"/>
    <w:rsid w:val="00A441B5"/>
    <w:rsid w:val="00A80196"/>
    <w:rsid w:val="00AC6962"/>
    <w:rsid w:val="00AE1BD2"/>
    <w:rsid w:val="00AF5D18"/>
    <w:rsid w:val="00B31FE9"/>
    <w:rsid w:val="00B66061"/>
    <w:rsid w:val="00B81AA1"/>
    <w:rsid w:val="00C25B1D"/>
    <w:rsid w:val="00C33343"/>
    <w:rsid w:val="00C4081E"/>
    <w:rsid w:val="00C47105"/>
    <w:rsid w:val="00C55D6B"/>
    <w:rsid w:val="00C831C8"/>
    <w:rsid w:val="00C9202D"/>
    <w:rsid w:val="00D5113A"/>
    <w:rsid w:val="00D60729"/>
    <w:rsid w:val="00D64DA9"/>
    <w:rsid w:val="00D70678"/>
    <w:rsid w:val="00D812DC"/>
    <w:rsid w:val="00DA61BB"/>
    <w:rsid w:val="00DA75CA"/>
    <w:rsid w:val="00DD788E"/>
    <w:rsid w:val="00DE24B5"/>
    <w:rsid w:val="00E74294"/>
    <w:rsid w:val="00E87510"/>
    <w:rsid w:val="00EC13E9"/>
    <w:rsid w:val="00EE3074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6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2002-04-23T08:10:00Z</cp:lastPrinted>
  <dcterms:created xsi:type="dcterms:W3CDTF">2020-08-13T01:34:00Z</dcterms:created>
  <dcterms:modified xsi:type="dcterms:W3CDTF">2020-08-13T01:37:00Z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(2)Cwa26025AWfEM6GpUEXK+2SMl7wDlzCT5CCaklGcX1LAGXtf42fYGeW4Aqy1I4UHmgnt+5Ce
Yak7YiP999Bsy2yXtS/yma9JMAvXC8CwNFhEUZdGhtRsEvDhNz67Ho0fxwwI7SjD3VHhRy03
KbdyC2KV0Q8S4ddmnVda6hphszGGiSj4rCa0KfydCgUMdpJMNuUMoP1NgOgYCWF9Q1LNQDgP
6jMxhFeKREs/R/2/20</vt:lpwstr>
  </property>
  <property fmtid="{D5CDD505-2E9C-101B-9397-08002B2CF9AE}" pid="7" name="_2015_ms_pID_7253431">
    <vt:lpwstr>ExIUNy8jJIzn9qLYm6ERwMdzn1ApHq26u2SOarkRCjt9sXzYKARpw9
t3GKNKgE7DwO4c0/lRKeIubl6sAIBOY3Aibg/kDParcvQ9YvWfCDXPzMGCiv4xAgAkXC/d5V
OavB8BQh7V6/EGnphJaFfAt6shdJQ+O3sy/EEvnVvzWjMEMfyRy81mypmLH8NE0Eaw1+zH1r
d6zn+LY45nbgzzrK</vt:lpwstr>
  </property>
</Properties>
</file>